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2"/>
          <w:szCs w:val="32"/>
        </w:rPr>
      </w:pPr>
      <w:bookmarkStart w:id="0" w:name="_GoBack"/>
      <w:r>
        <w:rPr>
          <w:rFonts w:ascii="黑体" w:hAnsi="黑体" w:eastAsia="黑体"/>
          <w:b/>
          <w:sz w:val="44"/>
          <w:szCs w:val="44"/>
        </w:rPr>
        <w:t>诚信应聘承诺书</w:t>
      </w:r>
    </w:p>
    <w:bookmarkEnd w:id="0"/>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我已仔细阅读湖南中烟2</w:t>
      </w:r>
      <w:r>
        <w:rPr>
          <w:rFonts w:ascii="仿宋" w:hAnsi="仿宋" w:eastAsia="仿宋"/>
          <w:sz w:val="32"/>
          <w:szCs w:val="32"/>
        </w:rPr>
        <w:t>023</w:t>
      </w:r>
      <w:r>
        <w:rPr>
          <w:rFonts w:hint="eastAsia" w:ascii="仿宋" w:hAnsi="仿宋" w:eastAsia="仿宋"/>
          <w:sz w:val="32"/>
          <w:szCs w:val="32"/>
        </w:rPr>
        <w:t>年公开招聘公告，知悉本次报考条件、程序及要求，并郑重承诺：</w:t>
      </w:r>
    </w:p>
    <w:p>
      <w:pPr>
        <w:ind w:firstLine="640" w:firstLineChars="200"/>
        <w:rPr>
          <w:rFonts w:ascii="仿宋" w:hAnsi="仿宋" w:eastAsia="仿宋"/>
          <w:sz w:val="32"/>
          <w:szCs w:val="32"/>
        </w:rPr>
      </w:pPr>
      <w:r>
        <w:rPr>
          <w:rFonts w:hint="eastAsia" w:ascii="仿宋" w:hAnsi="仿宋" w:eastAsia="仿宋"/>
          <w:sz w:val="32"/>
          <w:szCs w:val="32"/>
        </w:rPr>
        <w:t>一、自觉遵守有关规定及湖南中烟2</w:t>
      </w:r>
      <w:r>
        <w:rPr>
          <w:rFonts w:ascii="仿宋" w:hAnsi="仿宋" w:eastAsia="仿宋"/>
          <w:sz w:val="32"/>
          <w:szCs w:val="32"/>
        </w:rPr>
        <w:t>023</w:t>
      </w:r>
      <w:r>
        <w:rPr>
          <w:rFonts w:hint="eastAsia" w:ascii="仿宋" w:hAnsi="仿宋" w:eastAsia="仿宋"/>
          <w:sz w:val="32"/>
          <w:szCs w:val="32"/>
        </w:rPr>
        <w:t>年公开招聘的各项要求。</w:t>
      </w:r>
    </w:p>
    <w:p>
      <w:pPr>
        <w:ind w:firstLine="640" w:firstLineChars="200"/>
        <w:rPr>
          <w:rFonts w:ascii="仿宋" w:hAnsi="仿宋" w:eastAsia="仿宋"/>
          <w:sz w:val="32"/>
          <w:szCs w:val="32"/>
        </w:rPr>
      </w:pPr>
      <w:r>
        <w:rPr>
          <w:rFonts w:hint="eastAsia" w:ascii="仿宋" w:hAnsi="仿宋" w:eastAsia="仿宋"/>
          <w:sz w:val="32"/>
          <w:szCs w:val="32"/>
        </w:rPr>
        <w:t>二、清楚理解并完全符合本次招聘对象的条件要求:</w:t>
      </w:r>
    </w:p>
    <w:p>
      <w:pPr>
        <w:ind w:firstLine="640" w:firstLineChars="200"/>
        <w:rPr>
          <w:rFonts w:ascii="仿宋" w:hAnsi="仿宋" w:eastAsia="仿宋"/>
          <w:sz w:val="32"/>
          <w:szCs w:val="32"/>
        </w:rPr>
      </w:pPr>
      <w:r>
        <w:rPr>
          <w:rFonts w:hint="eastAsia" w:ascii="仿宋" w:hAnsi="仿宋" w:eastAsia="仿宋"/>
          <w:sz w:val="32"/>
          <w:szCs w:val="32"/>
        </w:rPr>
        <w:t>非核心技术类的生产车间工人岗位招聘对象为：</w:t>
      </w:r>
      <w:r>
        <w:rPr>
          <w:rFonts w:ascii="仿宋" w:hAnsi="仿宋" w:eastAsia="仿宋"/>
          <w:sz w:val="32"/>
          <w:szCs w:val="32"/>
        </w:rPr>
        <w:t>2023年7月31日前毕业并取得相应学历学位证书的全国普通高等院校毕业生，或在2023年9月30日前取得国（境）外学位并完成教育部门学历认证的留学回国人员。</w:t>
      </w:r>
    </w:p>
    <w:p>
      <w:pPr>
        <w:ind w:firstLine="640" w:firstLineChars="200"/>
        <w:rPr>
          <w:rFonts w:ascii="仿宋" w:hAnsi="仿宋" w:eastAsia="仿宋"/>
          <w:sz w:val="32"/>
          <w:szCs w:val="32"/>
        </w:rPr>
      </w:pPr>
      <w:r>
        <w:rPr>
          <w:rFonts w:hint="eastAsia" w:ascii="仿宋" w:hAnsi="仿宋" w:eastAsia="仿宋"/>
          <w:sz w:val="32"/>
          <w:szCs w:val="32"/>
        </w:rPr>
        <w:t>其他非核心技术类岗位及核心技术类岗位招聘对象为：</w:t>
      </w:r>
    </w:p>
    <w:p>
      <w:pPr>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2022年、2023年全国普通高等院校毕业，通过全国统一的高考或研究生入学考试，在国内普通高等学校或承担研究生教育任务的科学研究机构就读，且就读期间个人档案、组织关系保管在就读院校（或科研机构），于2023年7月31日前毕业并取得相应学历学位证书的学生。</w:t>
      </w:r>
      <w:r>
        <w:rPr>
          <w:rFonts w:ascii="仿宋" w:hAnsi="仿宋" w:eastAsia="仿宋"/>
          <w:b/>
          <w:sz w:val="32"/>
          <w:szCs w:val="32"/>
        </w:rPr>
        <w:t>其中2022年全国普通高等院校毕业生应尚未落实工作单位。</w:t>
      </w:r>
    </w:p>
    <w:p>
      <w:pPr>
        <w:ind w:firstLine="640" w:firstLineChars="200"/>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2021年8月1日至2023年7月31日期间毕业，并能在2023年9月30日前完成教育部留学服务中心学历学位认证且尚未落实工作单位的留学回国人员。</w:t>
      </w:r>
    </w:p>
    <w:p>
      <w:pPr>
        <w:ind w:firstLine="640" w:firstLineChars="200"/>
        <w:rPr>
          <w:rFonts w:ascii="仿宋" w:hAnsi="仿宋" w:eastAsia="仿宋"/>
          <w:sz w:val="32"/>
          <w:szCs w:val="32"/>
        </w:rPr>
      </w:pPr>
      <w:r>
        <w:rPr>
          <w:rFonts w:hint="eastAsia" w:ascii="仿宋" w:hAnsi="仿宋" w:eastAsia="仿宋"/>
          <w:sz w:val="32"/>
          <w:szCs w:val="32"/>
        </w:rPr>
        <w:t>如后期提供学历、学位资料或相关认证资料不符合上述情况，自愿放弃此次公开招聘的被录取资格。</w:t>
      </w:r>
    </w:p>
    <w:p>
      <w:pPr>
        <w:ind w:firstLine="640" w:firstLineChars="200"/>
        <w:rPr>
          <w:rFonts w:ascii="仿宋" w:hAnsi="仿宋" w:eastAsia="仿宋"/>
          <w:sz w:val="32"/>
          <w:szCs w:val="32"/>
        </w:rPr>
      </w:pPr>
      <w:r>
        <w:rPr>
          <w:rFonts w:hint="eastAsia" w:ascii="仿宋" w:hAnsi="仿宋" w:eastAsia="仿宋"/>
          <w:sz w:val="32"/>
          <w:szCs w:val="32"/>
        </w:rPr>
        <w:t>三、不存在招聘公告中列明的不得报考情形。</w:t>
      </w:r>
    </w:p>
    <w:p>
      <w:pPr>
        <w:ind w:firstLine="640" w:firstLineChars="200"/>
        <w:rPr>
          <w:rFonts w:ascii="仿宋" w:hAnsi="仿宋" w:eastAsia="仿宋"/>
          <w:sz w:val="32"/>
          <w:szCs w:val="32"/>
        </w:rPr>
      </w:pPr>
      <w:r>
        <w:rPr>
          <w:rFonts w:hint="eastAsia" w:ascii="仿宋" w:hAnsi="仿宋" w:eastAsia="仿宋"/>
          <w:sz w:val="32"/>
          <w:szCs w:val="32"/>
        </w:rPr>
        <w:t>四、诚信参考，在报名、在线测评、笔试、面试、体检（体能测试）、考察等各个环节自觉服从考务安排，</w:t>
      </w:r>
      <w:r>
        <w:rPr>
          <w:rFonts w:ascii="仿宋" w:hAnsi="仿宋" w:eastAsia="仿宋"/>
          <w:sz w:val="32"/>
          <w:szCs w:val="32"/>
        </w:rPr>
        <w:t>不弄虚作假，</w:t>
      </w:r>
      <w:r>
        <w:rPr>
          <w:rFonts w:hint="eastAsia" w:ascii="仿宋" w:hAnsi="仿宋" w:eastAsia="仿宋"/>
          <w:sz w:val="32"/>
          <w:szCs w:val="32"/>
        </w:rPr>
        <w:t>不谎报瞒报，</w:t>
      </w:r>
      <w:r>
        <w:rPr>
          <w:rFonts w:ascii="仿宋" w:hAnsi="仿宋" w:eastAsia="仿宋"/>
          <w:sz w:val="32"/>
          <w:szCs w:val="32"/>
        </w:rPr>
        <w:t>不违纪违规，</w:t>
      </w:r>
      <w:r>
        <w:rPr>
          <w:rFonts w:hint="eastAsia" w:ascii="仿宋" w:hAnsi="仿宋" w:eastAsia="仿宋"/>
          <w:sz w:val="32"/>
          <w:szCs w:val="32"/>
        </w:rPr>
        <w:t>不干扰招聘秩序。</w:t>
      </w:r>
    </w:p>
    <w:p>
      <w:pPr>
        <w:ind w:firstLine="640" w:firstLineChars="200"/>
        <w:rPr>
          <w:rFonts w:ascii="仿宋" w:hAnsi="仿宋" w:eastAsia="仿宋"/>
          <w:sz w:val="32"/>
          <w:szCs w:val="32"/>
        </w:rPr>
      </w:pPr>
      <w:r>
        <w:rPr>
          <w:rFonts w:hint="eastAsia" w:ascii="仿宋" w:hAnsi="仿宋" w:eastAsia="仿宋"/>
          <w:sz w:val="32"/>
          <w:szCs w:val="32"/>
        </w:rPr>
        <w:t>五、严格遵守烟草行业招聘回避有关规定：不报考录用后即构成干部任职回避情形的岗位，也不报考与本人有夫妻关系、直系血亲关系、三代以内旁系血亲关系以及近姻亲关系的人员担任领导成员的用人单位的岗位。</w:t>
      </w:r>
    </w:p>
    <w:p>
      <w:pPr>
        <w:ind w:firstLine="640" w:firstLineChars="200"/>
        <w:rPr>
          <w:rFonts w:ascii="仿宋" w:hAnsi="仿宋" w:eastAsia="仿宋"/>
          <w:sz w:val="32"/>
          <w:szCs w:val="32"/>
        </w:rPr>
      </w:pPr>
      <w:r>
        <w:rPr>
          <w:rFonts w:hint="eastAsia" w:ascii="仿宋" w:hAnsi="仿宋" w:eastAsia="仿宋"/>
          <w:sz w:val="32"/>
          <w:szCs w:val="32"/>
        </w:rPr>
        <w:t>六、对违反以上承诺所造成的后果，本人自愿承担相应责任，愿意接受取消录用资格或解除劳动关系的处理。</w:t>
      </w:r>
    </w:p>
    <w:p>
      <w:pPr>
        <w:ind w:firstLine="640" w:firstLineChars="200"/>
        <w:rPr>
          <w:rFonts w:ascii="仿宋" w:hAnsi="仿宋" w:eastAsia="仿宋"/>
          <w:sz w:val="32"/>
          <w:szCs w:val="32"/>
        </w:rPr>
      </w:pPr>
    </w:p>
    <w:p>
      <w:pPr>
        <w:ind w:firstLine="640" w:firstLineChars="200"/>
        <w:jc w:val="center"/>
        <w:rPr>
          <w:rFonts w:ascii="仿宋" w:hAnsi="仿宋" w:eastAsia="仿宋"/>
          <w:sz w:val="32"/>
          <w:szCs w:val="32"/>
        </w:rPr>
      </w:pPr>
      <w:r>
        <w:rPr>
          <w:rFonts w:hint="eastAsia" w:ascii="仿宋" w:hAnsi="仿宋" w:eastAsia="仿宋"/>
          <w:sz w:val="32"/>
          <w:szCs w:val="32"/>
        </w:rPr>
        <w:t>承诺人：</w:t>
      </w:r>
    </w:p>
    <w:p>
      <w:pPr>
        <w:ind w:firstLine="3520" w:firstLineChars="1100"/>
        <w:rPr>
          <w:rFonts w:ascii="仿宋" w:hAnsi="仿宋" w:eastAsia="仿宋"/>
          <w:sz w:val="32"/>
          <w:szCs w:val="32"/>
        </w:rPr>
      </w:pPr>
      <w:r>
        <w:rPr>
          <w:rFonts w:hint="eastAsia" w:ascii="仿宋" w:hAnsi="仿宋" w:eastAsia="仿宋"/>
          <w:sz w:val="32"/>
          <w:szCs w:val="32"/>
        </w:rPr>
        <w:t>身份证号：</w:t>
      </w:r>
    </w:p>
    <w:p>
      <w:pPr>
        <w:ind w:firstLine="3520" w:firstLineChars="1100"/>
        <w:rPr>
          <w:rFonts w:ascii="仿宋" w:hAnsi="仿宋" w:eastAsia="仿宋"/>
          <w:sz w:val="32"/>
          <w:szCs w:val="32"/>
        </w:rPr>
      </w:pPr>
      <w:r>
        <w:rPr>
          <w:rFonts w:ascii="仿宋" w:hAnsi="仿宋" w:eastAsia="仿宋"/>
          <w:sz w:val="32"/>
          <w:szCs w:val="32"/>
        </w:rPr>
        <w:t>承诺日期：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xZTI2Y2Y5NmU1N2VjZTVhMmVjYTZhNDYwM2YzYjYifQ=="/>
  </w:docVars>
  <w:rsids>
    <w:rsidRoot w:val="00C1682E"/>
    <w:rsid w:val="00074950"/>
    <w:rsid w:val="000A7C85"/>
    <w:rsid w:val="001106C7"/>
    <w:rsid w:val="00216001"/>
    <w:rsid w:val="0026268D"/>
    <w:rsid w:val="00267086"/>
    <w:rsid w:val="0027073A"/>
    <w:rsid w:val="002E366B"/>
    <w:rsid w:val="00303A51"/>
    <w:rsid w:val="00307EE8"/>
    <w:rsid w:val="005A526D"/>
    <w:rsid w:val="005C01B3"/>
    <w:rsid w:val="005C300C"/>
    <w:rsid w:val="005C5AA5"/>
    <w:rsid w:val="00641B85"/>
    <w:rsid w:val="0069314E"/>
    <w:rsid w:val="006E0E8B"/>
    <w:rsid w:val="0074541A"/>
    <w:rsid w:val="008A735A"/>
    <w:rsid w:val="008C2E9C"/>
    <w:rsid w:val="00941DC3"/>
    <w:rsid w:val="00974456"/>
    <w:rsid w:val="009B191E"/>
    <w:rsid w:val="00A72FF9"/>
    <w:rsid w:val="00A80CF8"/>
    <w:rsid w:val="00AA19AD"/>
    <w:rsid w:val="00C1682E"/>
    <w:rsid w:val="00C7559E"/>
    <w:rsid w:val="00C81969"/>
    <w:rsid w:val="00CE6DD0"/>
    <w:rsid w:val="00CF6D17"/>
    <w:rsid w:val="00D14B06"/>
    <w:rsid w:val="00DB5DEB"/>
    <w:rsid w:val="00E07D93"/>
    <w:rsid w:val="00E43665"/>
    <w:rsid w:val="00EE6A50"/>
    <w:rsid w:val="00EF77C9"/>
    <w:rsid w:val="00FC074E"/>
    <w:rsid w:val="00FC4845"/>
    <w:rsid w:val="090A3EF8"/>
    <w:rsid w:val="398A7F60"/>
    <w:rsid w:val="3E0C1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jobs</Company>
  <Pages>2</Pages>
  <Words>716</Words>
  <Characters>754</Characters>
  <Lines>5</Lines>
  <Paragraphs>1</Paragraphs>
  <TotalTime>1</TotalTime>
  <ScaleCrop>false</ScaleCrop>
  <LinksUpToDate>false</LinksUpToDate>
  <CharactersWithSpaces>754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2023-03-06T12:03:00Z</dcterms:created>
  <dc:creator>yang.sally/杨景慰_湘_项目执行</dc:creator>
  <cp:lastModifiedBy>sh</cp:lastModifiedBy>
  <dcterms:modified xsi:type="dcterms:W3CDTF">2023-03-08T09:24:43Z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D16F9255DDB2423E8F0C05DA0AD681D8</vt:lpwstr>
  </property>
</Properties>
</file>